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4053" w14:textId="77777777" w:rsidR="00606DF6" w:rsidRDefault="00606DF6" w:rsidP="00C602F2">
      <w:pPr>
        <w:tabs>
          <w:tab w:val="num" w:pos="720"/>
        </w:tabs>
        <w:spacing w:before="100" w:beforeAutospacing="1" w:after="100" w:afterAutospacing="1"/>
        <w:ind w:left="720" w:hanging="360"/>
      </w:pPr>
    </w:p>
    <w:p w14:paraId="46C571DB" w14:textId="77777777" w:rsidR="00606DF6" w:rsidRPr="00C602F2" w:rsidRDefault="00606DF6" w:rsidP="00606DF6">
      <w:pPr>
        <w:numPr>
          <w:ilvl w:val="0"/>
          <w:numId w:val="1"/>
        </w:numPr>
        <w:spacing w:before="100" w:beforeAutospacing="1" w:after="100" w:afterAutospacing="1"/>
        <w:rPr>
          <w:rFonts w:ascii="FrutigerLTPro-Roman" w:eastAsia="Times New Roman" w:hAnsi="FrutigerLTPro-Roman" w:cs="Times New Roman"/>
          <w:color w:val="666666"/>
        </w:rPr>
      </w:pPr>
      <w:r w:rsidRPr="00C602F2">
        <w:rPr>
          <w:rFonts w:ascii="FrutigerLTPro-Roman" w:eastAsia="Times New Roman" w:hAnsi="FrutigerLTPro-Roman" w:cs="Times New Roman"/>
          <w:b/>
          <w:bCs/>
          <w:color w:val="666666"/>
        </w:rPr>
        <w:t>Re-state your misunderstood concept and then identify and expand on how you would explain your concept through an analogy.</w:t>
      </w:r>
    </w:p>
    <w:p w14:paraId="1FADB793" w14:textId="77777777" w:rsidR="00606DF6" w:rsidRPr="00C602F2" w:rsidRDefault="00606DF6" w:rsidP="00606DF6">
      <w:pPr>
        <w:spacing w:before="100" w:beforeAutospacing="1" w:after="100" w:afterAutospacing="1"/>
        <w:rPr>
          <w:rFonts w:ascii="FrutigerLTPro-Roman" w:eastAsia="Times New Roman" w:hAnsi="FrutigerLTPro-Roman" w:cs="Times New Roman"/>
          <w:color w:val="666666"/>
        </w:rPr>
      </w:pPr>
      <w:r>
        <w:rPr>
          <w:rFonts w:ascii="FrutigerLTPro-Roman" w:eastAsia="Times New Roman" w:hAnsi="FrutigerLTPro-Roman" w:cs="Times New Roman"/>
          <w:b/>
          <w:bCs/>
          <w:color w:val="666666"/>
        </w:rPr>
        <w:t xml:space="preserve">In my teaching experience I have had challenges with student’s understanding the need for referencing. My understanding of where this misconception comes from includes lacking experience using APA and misunderstanding related to why it is used. Many of my international students have indicated that their experiences suggested that using someone else’s work with their writing they were paying complement to their work; their past experiences did not require the referencing of material although they understood the benefit of knowing </w:t>
      </w:r>
      <w:proofErr w:type="spellStart"/>
      <w:r>
        <w:rPr>
          <w:rFonts w:ascii="FrutigerLTPro-Roman" w:eastAsia="Times New Roman" w:hAnsi="FrutigerLTPro-Roman" w:cs="Times New Roman"/>
          <w:b/>
          <w:bCs/>
          <w:color w:val="666666"/>
        </w:rPr>
        <w:t>anf</w:t>
      </w:r>
      <w:proofErr w:type="spellEnd"/>
      <w:r>
        <w:rPr>
          <w:rFonts w:ascii="FrutigerLTPro-Roman" w:eastAsia="Times New Roman" w:hAnsi="FrutigerLTPro-Roman" w:cs="Times New Roman"/>
          <w:b/>
          <w:bCs/>
          <w:color w:val="666666"/>
        </w:rPr>
        <w:t xml:space="preserve"> building upon past work. </w:t>
      </w:r>
    </w:p>
    <w:p w14:paraId="66685426" w14:textId="77777777" w:rsidR="00606DF6" w:rsidRPr="00542BA1" w:rsidRDefault="00606DF6" w:rsidP="00606DF6">
      <w:pPr>
        <w:numPr>
          <w:ilvl w:val="0"/>
          <w:numId w:val="1"/>
        </w:numPr>
        <w:spacing w:before="100" w:beforeAutospacing="1" w:after="100" w:afterAutospacing="1"/>
        <w:rPr>
          <w:rFonts w:ascii="FrutigerLTPro-Roman" w:eastAsia="Times New Roman" w:hAnsi="FrutigerLTPro-Roman" w:cs="Times New Roman"/>
          <w:color w:val="666666"/>
        </w:rPr>
      </w:pPr>
      <w:r w:rsidRPr="00C602F2">
        <w:rPr>
          <w:rFonts w:ascii="FrutigerLTPro-Roman" w:eastAsia="Times New Roman" w:hAnsi="FrutigerLTPro-Roman" w:cs="Times New Roman"/>
          <w:b/>
          <w:bCs/>
          <w:color w:val="666666"/>
        </w:rPr>
        <w:t>Explain the analogy in writing and include a visual metaphorical representation of this analogy</w:t>
      </w:r>
      <w:r>
        <w:rPr>
          <w:rFonts w:ascii="FrutigerLTPro-Roman" w:eastAsia="Times New Roman" w:hAnsi="FrutigerLTPro-Roman" w:cs="Times New Roman"/>
          <w:b/>
          <w:bCs/>
          <w:color w:val="666666"/>
        </w:rPr>
        <w:t>.</w:t>
      </w:r>
      <w:r w:rsidRPr="00C602F2">
        <w:rPr>
          <w:rFonts w:ascii="FrutigerLTPro-Roman" w:eastAsia="Times New Roman" w:hAnsi="FrutigerLTPro-Roman" w:cs="Times New Roman"/>
          <w:color w:val="666666"/>
        </w:rPr>
        <w:t> </w:t>
      </w:r>
    </w:p>
    <w:p w14:paraId="4B711629" w14:textId="77777777" w:rsidR="00606DF6" w:rsidRDefault="00606DF6" w:rsidP="00606DF6">
      <w:pPr>
        <w:spacing w:before="100" w:beforeAutospacing="1" w:after="100" w:afterAutospacing="1"/>
        <w:rPr>
          <w:rFonts w:ascii="FrutigerLTPro-Roman" w:eastAsia="Times New Roman" w:hAnsi="FrutigerLTPro-Roman" w:cs="Times New Roman"/>
          <w:color w:val="666666"/>
        </w:rPr>
      </w:pPr>
      <w:r>
        <w:rPr>
          <w:rFonts w:ascii="FrutigerLTPro-Roman" w:eastAsia="Times New Roman" w:hAnsi="FrutigerLTPro-Roman" w:cs="Times New Roman"/>
          <w:color w:val="666666"/>
        </w:rPr>
        <w:t xml:space="preserve">In explaining the importance of referencing someone else’s work as a complement to the paper creator’s research. I could provide complements in the form of marks. A complement of a max of 2 or three per source used to support understandings. </w:t>
      </w:r>
    </w:p>
    <w:p w14:paraId="4C6C135D" w14:textId="77777777" w:rsidR="00606DF6" w:rsidRPr="00C602F2" w:rsidRDefault="00606DF6" w:rsidP="00606DF6">
      <w:pPr>
        <w:spacing w:before="100" w:beforeAutospacing="1" w:after="100" w:afterAutospacing="1"/>
        <w:rPr>
          <w:rFonts w:ascii="FrutigerLTPro-Roman" w:eastAsia="Times New Roman" w:hAnsi="FrutigerLTPro-Roman" w:cs="Times New Roman"/>
          <w:color w:val="666666"/>
        </w:rPr>
      </w:pPr>
      <w:r>
        <w:rPr>
          <w:rFonts w:ascii="FrutigerLTPro-Roman" w:eastAsia="Times New Roman" w:hAnsi="FrutigerLTPro-Roman" w:cs="Times New Roman"/>
          <w:color w:val="666666"/>
        </w:rPr>
        <w:t xml:space="preserve">When explaining the importance of giving credit to someone else’s work I could take an item from a student (with the intent of returning the item) and ask how that made them feel, was that appropriate? Plagiarizing is like steeling. </w:t>
      </w:r>
    </w:p>
    <w:p w14:paraId="10772B51" w14:textId="77777777" w:rsidR="00606DF6" w:rsidRDefault="00606DF6" w:rsidP="00606DF6">
      <w:pPr>
        <w:spacing w:before="100" w:beforeAutospacing="1" w:after="100" w:afterAutospacing="1"/>
        <w:ind w:left="720"/>
        <w:rPr>
          <w:rFonts w:ascii="FrutigerLTPro-Roman" w:eastAsia="Times New Roman" w:hAnsi="FrutigerLTPro-Roman" w:cs="Times New Roman"/>
          <w:color w:val="666666"/>
        </w:rPr>
      </w:pPr>
    </w:p>
    <w:p w14:paraId="6C4F3B95" w14:textId="0B713126" w:rsidR="00C602F2" w:rsidRPr="00C602F2" w:rsidRDefault="00C602F2" w:rsidP="00C602F2">
      <w:pPr>
        <w:numPr>
          <w:ilvl w:val="0"/>
          <w:numId w:val="1"/>
        </w:numPr>
        <w:spacing w:before="100" w:beforeAutospacing="1" w:after="100" w:afterAutospacing="1"/>
        <w:rPr>
          <w:rFonts w:ascii="FrutigerLTPro-Roman" w:eastAsia="Times New Roman" w:hAnsi="FrutigerLTPro-Roman" w:cs="Times New Roman"/>
          <w:color w:val="666666"/>
        </w:rPr>
      </w:pPr>
      <w:r w:rsidRPr="00C602F2">
        <w:rPr>
          <w:rFonts w:ascii="FrutigerLTPro-Roman" w:eastAsia="Times New Roman" w:hAnsi="FrutigerLTPro-Roman" w:cs="Times New Roman"/>
          <w:color w:val="666666"/>
        </w:rPr>
        <w:t>After you make your submission,</w:t>
      </w:r>
      <w:r w:rsidRPr="00C602F2">
        <w:rPr>
          <w:rFonts w:ascii="FrutigerLTPro-Roman" w:eastAsia="Times New Roman" w:hAnsi="FrutigerLTPro-Roman" w:cs="Times New Roman"/>
          <w:b/>
          <w:bCs/>
          <w:color w:val="666666"/>
        </w:rPr>
        <w:t> save the web address to your response (found in the green confirmation box)</w:t>
      </w:r>
      <w:r w:rsidRPr="00C602F2">
        <w:rPr>
          <w:rFonts w:ascii="FrutigerLTPro-Roman" w:eastAsia="Times New Roman" w:hAnsi="FrutigerLTPro-Roman" w:cs="Times New Roman"/>
          <w:color w:val="666666"/>
        </w:rPr>
        <w:t> so you can use it later for your badge submission form.</w:t>
      </w:r>
    </w:p>
    <w:p w14:paraId="5992F00F" w14:textId="77777777" w:rsidR="00C602F2" w:rsidRDefault="00C602F2"/>
    <w:sectPr w:rsidR="00C602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TPro-Roma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83C9D"/>
    <w:multiLevelType w:val="multilevel"/>
    <w:tmpl w:val="4B3E1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7324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F2"/>
    <w:rsid w:val="000F5DCA"/>
    <w:rsid w:val="001947A0"/>
    <w:rsid w:val="00542BA1"/>
    <w:rsid w:val="00592FDD"/>
    <w:rsid w:val="00606DF6"/>
    <w:rsid w:val="006D7A46"/>
    <w:rsid w:val="00C60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005E8F5"/>
  <w15:chartTrackingRefBased/>
  <w15:docId w15:val="{37930D99-65A4-DE47-A0FB-D72A1F65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02F2"/>
    <w:rPr>
      <w:b/>
      <w:bCs/>
    </w:rPr>
  </w:style>
  <w:style w:type="character" w:customStyle="1" w:styleId="apple-converted-space">
    <w:name w:val="apple-converted-space"/>
    <w:basedOn w:val="DefaultParagraphFont"/>
    <w:rsid w:val="00C602F2"/>
  </w:style>
  <w:style w:type="character" w:styleId="Emphasis">
    <w:name w:val="Emphasis"/>
    <w:basedOn w:val="DefaultParagraphFont"/>
    <w:uiPriority w:val="20"/>
    <w:qFormat/>
    <w:rsid w:val="00C602F2"/>
    <w:rPr>
      <w:i/>
      <w:iCs/>
    </w:rPr>
  </w:style>
  <w:style w:type="character" w:styleId="Hyperlink">
    <w:name w:val="Hyperlink"/>
    <w:basedOn w:val="DefaultParagraphFont"/>
    <w:uiPriority w:val="99"/>
    <w:semiHidden/>
    <w:unhideWhenUsed/>
    <w:rsid w:val="00C60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Melo</dc:creator>
  <cp:keywords/>
  <dc:description/>
  <cp:lastModifiedBy>Heather Melo</cp:lastModifiedBy>
  <cp:revision>2</cp:revision>
  <dcterms:created xsi:type="dcterms:W3CDTF">2022-10-04T11:35:00Z</dcterms:created>
  <dcterms:modified xsi:type="dcterms:W3CDTF">2022-10-04T11:35:00Z</dcterms:modified>
</cp:coreProperties>
</file>